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3E3DE7" w:rsidP="006B12EE">
      <w:pPr>
        <w:ind w:left="286"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91E46"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Pr="00FF2328" w:rsidRDefault="006F40BA" w:rsidP="009D1A18">
      <w:pPr>
        <w:jc w:val="left"/>
        <w:rPr>
          <w:b/>
          <w:bCs/>
          <w:color w:val="000000"/>
          <w:kern w:val="0"/>
          <w:szCs w:val="21"/>
        </w:rPr>
      </w:pPr>
      <w:bookmarkStart w:id="0" w:name="awards"/>
      <w:bookmarkEnd w:id="0"/>
      <w:r w:rsidRPr="00FF2328">
        <w:rPr>
          <w:b/>
          <w:bCs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135255</wp:posOffset>
            </wp:positionV>
            <wp:extent cx="1356360" cy="2003425"/>
            <wp:effectExtent l="19050" t="0" r="0" b="0"/>
            <wp:wrapSquare wrapText="bothSides"/>
            <wp:docPr id="1" name="图片 0" descr="InsertPic_8589(08-06-09-31-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8589(08-06-09-31-30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158" w:rsidRPr="00FF2328" w:rsidRDefault="00272294" w:rsidP="00C64158">
      <w:pPr>
        <w:rPr>
          <w:b/>
          <w:bCs/>
          <w:color w:val="000000"/>
          <w:kern w:val="0"/>
          <w:szCs w:val="21"/>
        </w:rPr>
      </w:pPr>
      <w:bookmarkStart w:id="1" w:name="OLE_LINK5"/>
      <w:bookmarkStart w:id="2" w:name="OLE_LINK6"/>
      <w:r w:rsidRPr="00FF2328">
        <w:rPr>
          <w:rFonts w:hint="eastAsia"/>
          <w:b/>
          <w:bCs/>
          <w:color w:val="000000"/>
          <w:kern w:val="0"/>
          <w:szCs w:val="21"/>
        </w:rPr>
        <w:t>中文书名：《</w:t>
      </w:r>
      <w:r w:rsidR="006F40BA" w:rsidRPr="00FF2328">
        <w:rPr>
          <w:rFonts w:hint="eastAsia"/>
          <w:b/>
          <w:bCs/>
          <w:color w:val="000000"/>
          <w:kern w:val="0"/>
          <w:szCs w:val="21"/>
        </w:rPr>
        <w:t>家庭破裂</w:t>
      </w:r>
      <w:r w:rsidRPr="00FF2328">
        <w:rPr>
          <w:rFonts w:hint="eastAsia"/>
          <w:b/>
          <w:bCs/>
          <w:color w:val="000000"/>
          <w:kern w:val="0"/>
          <w:szCs w:val="21"/>
        </w:rPr>
        <w:t>》</w:t>
      </w:r>
    </w:p>
    <w:p w:rsidR="00571B2E" w:rsidRPr="00FF2328" w:rsidRDefault="00272294" w:rsidP="00C64158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英文书名：</w:t>
      </w:r>
      <w:bookmarkStart w:id="3" w:name="OLE_LINK2"/>
      <w:bookmarkStart w:id="4" w:name="OLE_LINK3"/>
      <w:r w:rsidR="006F40BA" w:rsidRPr="00FF2328">
        <w:rPr>
          <w:b/>
          <w:bCs/>
          <w:color w:val="000000"/>
          <w:kern w:val="0"/>
          <w:szCs w:val="21"/>
        </w:rPr>
        <w:t>FAMILY BREAKDOWN</w:t>
      </w:r>
    </w:p>
    <w:bookmarkEnd w:id="3"/>
    <w:bookmarkEnd w:id="4"/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作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   </w:t>
      </w:r>
      <w:r w:rsidRPr="00FF2328">
        <w:rPr>
          <w:rFonts w:hint="eastAsia"/>
          <w:b/>
          <w:bCs/>
          <w:color w:val="000000"/>
          <w:kern w:val="0"/>
          <w:szCs w:val="21"/>
        </w:rPr>
        <w:t>者：</w:t>
      </w:r>
      <w:bookmarkStart w:id="5" w:name="OLE_LINK1"/>
      <w:r w:rsidR="006F40BA" w:rsidRPr="00FF2328">
        <w:rPr>
          <w:b/>
          <w:bCs/>
          <w:color w:val="000000"/>
          <w:kern w:val="0"/>
          <w:szCs w:val="21"/>
        </w:rPr>
        <w:t>Penelope Leach</w:t>
      </w:r>
    </w:p>
    <w:bookmarkEnd w:id="5"/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出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FF2328">
        <w:rPr>
          <w:rFonts w:hint="eastAsia"/>
          <w:b/>
          <w:bCs/>
          <w:color w:val="000000"/>
          <w:kern w:val="0"/>
          <w:szCs w:val="21"/>
        </w:rPr>
        <w:t>版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</w:t>
      </w:r>
      <w:r w:rsidRPr="00FF2328">
        <w:rPr>
          <w:rFonts w:hint="eastAsia"/>
          <w:b/>
          <w:bCs/>
          <w:color w:val="000000"/>
          <w:kern w:val="0"/>
          <w:szCs w:val="21"/>
        </w:rPr>
        <w:t>社：</w:t>
      </w:r>
      <w:r w:rsidR="006F40BA" w:rsidRPr="00FF2328">
        <w:rPr>
          <w:b/>
          <w:bCs/>
          <w:color w:val="000000"/>
          <w:kern w:val="0"/>
          <w:szCs w:val="21"/>
        </w:rPr>
        <w:t>The Bodley Head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代理公司：</w:t>
      </w:r>
      <w:r w:rsidR="006F40BA" w:rsidRPr="00FF2328">
        <w:rPr>
          <w:b/>
          <w:bCs/>
          <w:color w:val="000000"/>
          <w:kern w:val="0"/>
          <w:szCs w:val="21"/>
        </w:rPr>
        <w:t>PFD</w:t>
      </w:r>
      <w:r w:rsidR="006F40BA" w:rsidRPr="00FF2328">
        <w:rPr>
          <w:rFonts w:hint="eastAsia"/>
          <w:b/>
          <w:bCs/>
          <w:color w:val="000000"/>
          <w:kern w:val="0"/>
          <w:szCs w:val="21"/>
        </w:rPr>
        <w:t>/</w:t>
      </w:r>
      <w:r w:rsidRPr="00FF2328">
        <w:rPr>
          <w:rFonts w:hint="eastAsia"/>
          <w:b/>
          <w:bCs/>
          <w:color w:val="000000"/>
          <w:kern w:val="0"/>
          <w:szCs w:val="21"/>
        </w:rPr>
        <w:t>ANA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>/Susan Xia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页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   </w:t>
      </w:r>
      <w:r w:rsidRPr="00FF2328">
        <w:rPr>
          <w:rFonts w:hint="eastAsia"/>
          <w:b/>
          <w:bCs/>
          <w:color w:val="000000"/>
          <w:kern w:val="0"/>
          <w:szCs w:val="21"/>
        </w:rPr>
        <w:t>数：</w:t>
      </w:r>
      <w:r w:rsidR="006F40BA" w:rsidRPr="00FF2328">
        <w:rPr>
          <w:b/>
          <w:bCs/>
          <w:color w:val="000000"/>
          <w:kern w:val="0"/>
          <w:szCs w:val="21"/>
        </w:rPr>
        <w:t>352</w:t>
      </w:r>
      <w:r w:rsidRPr="00FF2328">
        <w:rPr>
          <w:rFonts w:hint="eastAsia"/>
          <w:b/>
          <w:bCs/>
          <w:color w:val="000000"/>
          <w:kern w:val="0"/>
          <w:szCs w:val="21"/>
        </w:rPr>
        <w:t>页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出版时间：</w:t>
      </w:r>
      <w:r w:rsidRPr="00FF2328">
        <w:rPr>
          <w:rFonts w:hint="eastAsia"/>
          <w:b/>
          <w:bCs/>
          <w:color w:val="000000"/>
          <w:kern w:val="0"/>
          <w:szCs w:val="21"/>
        </w:rPr>
        <w:t>2</w:t>
      </w:r>
      <w:r w:rsidRPr="00FF2328">
        <w:rPr>
          <w:b/>
          <w:bCs/>
          <w:color w:val="000000"/>
          <w:kern w:val="0"/>
          <w:szCs w:val="21"/>
        </w:rPr>
        <w:t>0</w:t>
      </w:r>
      <w:r w:rsidR="00F008C4" w:rsidRPr="00FF2328">
        <w:rPr>
          <w:rFonts w:hint="eastAsia"/>
          <w:b/>
          <w:bCs/>
          <w:color w:val="000000"/>
          <w:kern w:val="0"/>
          <w:szCs w:val="21"/>
        </w:rPr>
        <w:t>1</w:t>
      </w:r>
      <w:r w:rsidR="006F40BA" w:rsidRPr="00FF2328">
        <w:rPr>
          <w:rFonts w:hint="eastAsia"/>
          <w:b/>
          <w:bCs/>
          <w:color w:val="000000"/>
          <w:kern w:val="0"/>
          <w:szCs w:val="21"/>
        </w:rPr>
        <w:t>4</w:t>
      </w:r>
      <w:r w:rsidRPr="00FF2328">
        <w:rPr>
          <w:rFonts w:hint="eastAsia"/>
          <w:b/>
          <w:bCs/>
          <w:color w:val="000000"/>
          <w:kern w:val="0"/>
          <w:szCs w:val="21"/>
        </w:rPr>
        <w:t>年</w:t>
      </w:r>
      <w:r w:rsidR="006F40BA" w:rsidRPr="00FF2328">
        <w:rPr>
          <w:rFonts w:hint="eastAsia"/>
          <w:b/>
          <w:bCs/>
          <w:color w:val="000000"/>
          <w:kern w:val="0"/>
          <w:szCs w:val="21"/>
        </w:rPr>
        <w:t>6</w:t>
      </w:r>
      <w:r w:rsidRPr="00FF2328">
        <w:rPr>
          <w:rFonts w:hint="eastAsia"/>
          <w:b/>
          <w:bCs/>
          <w:color w:val="000000"/>
          <w:kern w:val="0"/>
          <w:szCs w:val="21"/>
        </w:rPr>
        <w:t>月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代理地区：中国大陆、台湾</w:t>
      </w:r>
    </w:p>
    <w:p w:rsidR="00272294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审读资料：电子稿</w:t>
      </w:r>
    </w:p>
    <w:p w:rsidR="00291E46" w:rsidRPr="00FF2328" w:rsidRDefault="00272294" w:rsidP="00272294">
      <w:pPr>
        <w:rPr>
          <w:b/>
          <w:bCs/>
          <w:color w:val="000000"/>
          <w:kern w:val="0"/>
          <w:szCs w:val="21"/>
        </w:rPr>
      </w:pPr>
      <w:r w:rsidRPr="00FF2328">
        <w:rPr>
          <w:rFonts w:hint="eastAsia"/>
          <w:b/>
          <w:bCs/>
          <w:color w:val="000000"/>
          <w:kern w:val="0"/>
          <w:szCs w:val="21"/>
        </w:rPr>
        <w:t>类</w:t>
      </w:r>
      <w:r w:rsidR="003E3DE7" w:rsidRPr="00FF2328">
        <w:rPr>
          <w:rFonts w:hint="eastAsia"/>
          <w:b/>
          <w:bCs/>
          <w:color w:val="000000"/>
          <w:kern w:val="0"/>
          <w:szCs w:val="21"/>
        </w:rPr>
        <w:t xml:space="preserve">    </w:t>
      </w:r>
      <w:r w:rsidRPr="00FF2328">
        <w:rPr>
          <w:rFonts w:hint="eastAsia"/>
          <w:b/>
          <w:bCs/>
          <w:color w:val="000000"/>
          <w:kern w:val="0"/>
          <w:szCs w:val="21"/>
        </w:rPr>
        <w:t>型：</w:t>
      </w:r>
      <w:r w:rsidR="00AD5965" w:rsidRPr="00FF2328">
        <w:rPr>
          <w:rFonts w:hint="eastAsia"/>
          <w:b/>
          <w:bCs/>
          <w:color w:val="000000"/>
          <w:kern w:val="0"/>
          <w:szCs w:val="21"/>
        </w:rPr>
        <w:t>大众文化</w:t>
      </w:r>
    </w:p>
    <w:bookmarkEnd w:id="1"/>
    <w:bookmarkEnd w:id="2"/>
    <w:p w:rsidR="00485A43" w:rsidRPr="00D87E56" w:rsidRDefault="00485A43" w:rsidP="005E1341">
      <w:pPr>
        <w:rPr>
          <w:b/>
          <w:bCs/>
          <w:szCs w:val="21"/>
        </w:rPr>
      </w:pPr>
    </w:p>
    <w:p w:rsidR="00B24CEB" w:rsidRPr="00D87E56" w:rsidRDefault="00291E46" w:rsidP="005E1341">
      <w:pPr>
        <w:rPr>
          <w:b/>
          <w:bCs/>
          <w:szCs w:val="21"/>
        </w:rPr>
      </w:pPr>
      <w:r w:rsidRPr="00D87E56">
        <w:rPr>
          <w:rFonts w:hint="eastAsia"/>
          <w:b/>
          <w:bCs/>
          <w:szCs w:val="21"/>
        </w:rPr>
        <w:t>内容简介：</w:t>
      </w:r>
    </w:p>
    <w:p w:rsidR="00B2063A" w:rsidRDefault="00B2063A" w:rsidP="00B2063A">
      <w:pPr>
        <w:widowControl/>
      </w:pPr>
    </w:p>
    <w:p w:rsidR="006F40BA" w:rsidRPr="006F40BA" w:rsidRDefault="006F40BA" w:rsidP="006F40BA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6F40BA">
        <w:rPr>
          <w:rFonts w:ascii="宋体" w:hAnsi="宋体" w:hint="eastAsia"/>
          <w:color w:val="000000"/>
          <w:kern w:val="0"/>
          <w:szCs w:val="21"/>
        </w:rPr>
        <w:t>离婚或分居似乎纯属成年人的事务，但儿童很可能卷入其中。本书的假想读者是分离的父母、未来的新伴侣、提供支持和建议的专家。归根结蒂，本书的目标是帮助成年人更好地育儿。</w:t>
      </w:r>
    </w:p>
    <w:p w:rsidR="006F40BA" w:rsidRPr="006F40BA" w:rsidRDefault="006F40BA" w:rsidP="006F40BA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6F40BA">
        <w:rPr>
          <w:color w:val="000000"/>
          <w:kern w:val="0"/>
          <w:szCs w:val="21"/>
        </w:rPr>
        <w:t> </w:t>
      </w:r>
    </w:p>
    <w:p w:rsidR="006F40BA" w:rsidRPr="006F40BA" w:rsidRDefault="006F40BA" w:rsidP="006F40BA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6F40BA">
        <w:rPr>
          <w:rFonts w:ascii="宋体" w:hAnsi="宋体" w:hint="eastAsia"/>
          <w:color w:val="000000"/>
          <w:kern w:val="0"/>
          <w:szCs w:val="21"/>
        </w:rPr>
        <w:t>本书充满了尽量减少分离冲击的方法。</w:t>
      </w:r>
    </w:p>
    <w:p w:rsidR="006F40BA" w:rsidRPr="006F40BA" w:rsidRDefault="006F40BA" w:rsidP="006F40BA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6F40BA">
        <w:rPr>
          <w:color w:val="000000"/>
          <w:kern w:val="0"/>
          <w:szCs w:val="21"/>
        </w:rPr>
        <w:t> </w:t>
      </w:r>
    </w:p>
    <w:p w:rsidR="006F40BA" w:rsidRPr="006F40BA" w:rsidRDefault="006F40BA" w:rsidP="006F40BA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6F40BA">
        <w:rPr>
          <w:rFonts w:ascii="宋体" w:hAnsi="宋体" w:hint="eastAsia"/>
          <w:color w:val="000000"/>
          <w:kern w:val="0"/>
          <w:szCs w:val="21"/>
        </w:rPr>
        <w:t>你将会发现，各个年龄段的儿童很容易感受到分离的进程。本书经常使用儿童的语言，自始至终帮助他们配合调适。这些研究将会有助于引导你度过极其困难的决定：探视和监护的问题，金钱和法律的信息，交割、假日和其他各方面的建议。“双方共同养育”不是轻易就能实现的目标，但破裂家庭最好的出路莫过于此。</w:t>
      </w:r>
    </w:p>
    <w:p w:rsidR="007017AF" w:rsidRPr="006F40BA" w:rsidRDefault="007017AF" w:rsidP="00AE7475">
      <w:pPr>
        <w:rPr>
          <w:b/>
        </w:rPr>
      </w:pPr>
    </w:p>
    <w:p w:rsidR="001B1E96" w:rsidRDefault="001B1E96" w:rsidP="009D6002">
      <w:pPr>
        <w:rPr>
          <w:b/>
        </w:rPr>
      </w:pPr>
      <w:r w:rsidRPr="00D87E56">
        <w:rPr>
          <w:b/>
        </w:rPr>
        <w:t>作者简介：</w:t>
      </w:r>
    </w:p>
    <w:p w:rsidR="00F72D93" w:rsidRPr="001F52BC" w:rsidRDefault="00F72D93" w:rsidP="009D6002">
      <w:pPr>
        <w:rPr>
          <w:b/>
        </w:rPr>
      </w:pPr>
    </w:p>
    <w:p w:rsidR="006F40BA" w:rsidRPr="006F40BA" w:rsidRDefault="006F40BA" w:rsidP="006F40BA">
      <w:pPr>
        <w:widowControl/>
        <w:shd w:val="clear" w:color="auto" w:fill="FFFFFF"/>
        <w:ind w:firstLine="413"/>
        <w:rPr>
          <w:color w:val="000000"/>
          <w:kern w:val="0"/>
          <w:szCs w:val="21"/>
        </w:rPr>
      </w:pPr>
      <w:r w:rsidRPr="006F40BA">
        <w:rPr>
          <w:rFonts w:ascii="宋体" w:hAnsi="宋体" w:hint="eastAsia"/>
          <w:b/>
          <w:bCs/>
          <w:color w:val="000000"/>
          <w:kern w:val="0"/>
          <w:szCs w:val="21"/>
        </w:rPr>
        <w:t>佩妮洛普·里奇（</w:t>
      </w:r>
      <w:r w:rsidRPr="006F40BA">
        <w:rPr>
          <w:b/>
          <w:bCs/>
          <w:color w:val="000000"/>
          <w:kern w:val="0"/>
          <w:szCs w:val="21"/>
        </w:rPr>
        <w:t>Penelope Leach</w:t>
      </w:r>
      <w:r w:rsidRPr="006F40BA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Pr="006F40BA">
        <w:rPr>
          <w:rFonts w:ascii="宋体" w:hAnsi="宋体" w:hint="eastAsia"/>
          <w:color w:val="000000"/>
          <w:kern w:val="0"/>
          <w:szCs w:val="21"/>
        </w:rPr>
        <w:t>是心理学研究者和世界一流的儿童发展专家。她的父母育儿畅销书包括：《你的婴儿》</w:t>
      </w:r>
      <w:r w:rsidRPr="006F40BA">
        <w:rPr>
          <w:rFonts w:ascii="宋体" w:hAnsi="宋体" w:hint="eastAsia"/>
          <w:caps/>
          <w:color w:val="000000"/>
          <w:kern w:val="0"/>
          <w:szCs w:val="21"/>
        </w:rPr>
        <w:t>（</w:t>
      </w:r>
      <w:r w:rsidRPr="006F40BA">
        <w:rPr>
          <w:caps/>
          <w:color w:val="000000"/>
          <w:kern w:val="0"/>
          <w:szCs w:val="21"/>
        </w:rPr>
        <w:t>YOUR BABY</w:t>
      </w:r>
      <w:r w:rsidRPr="006F40BA">
        <w:rPr>
          <w:rFonts w:ascii="宋体" w:hAnsi="宋体" w:hint="eastAsia"/>
          <w:caps/>
          <w:color w:val="000000"/>
          <w:kern w:val="0"/>
          <w:szCs w:val="21"/>
        </w:rPr>
        <w:t>）、《孩子》（</w:t>
      </w:r>
      <w:r w:rsidRPr="006F40BA">
        <w:rPr>
          <w:caps/>
          <w:color w:val="000000"/>
          <w:kern w:val="0"/>
          <w:szCs w:val="21"/>
        </w:rPr>
        <w:t>CHILD</w:t>
      </w:r>
      <w:r w:rsidRPr="006F40BA">
        <w:rPr>
          <w:rFonts w:ascii="宋体" w:hAnsi="宋体" w:hint="eastAsia"/>
          <w:caps/>
          <w:color w:val="000000"/>
          <w:kern w:val="0"/>
          <w:szCs w:val="21"/>
        </w:rPr>
        <w:t>）、《必要的第一年》（</w:t>
      </w:r>
      <w:r w:rsidRPr="006F40BA">
        <w:rPr>
          <w:caps/>
          <w:color w:val="000000"/>
          <w:kern w:val="0"/>
          <w:szCs w:val="21"/>
        </w:rPr>
        <w:t>THE ESSENTIAL FIRST YEAR</w:t>
      </w:r>
      <w:r w:rsidRPr="006F40BA">
        <w:rPr>
          <w:rFonts w:ascii="宋体" w:hAnsi="宋体" w:hint="eastAsia"/>
          <w:caps/>
          <w:color w:val="000000"/>
          <w:kern w:val="0"/>
          <w:szCs w:val="21"/>
        </w:rPr>
        <w:t>）。</w:t>
      </w:r>
    </w:p>
    <w:p w:rsidR="006F40BA" w:rsidRPr="006F40BA" w:rsidRDefault="006F40BA" w:rsidP="006F40BA">
      <w:pPr>
        <w:widowControl/>
        <w:shd w:val="clear" w:color="auto" w:fill="FFFFFF"/>
        <w:ind w:firstLine="412"/>
        <w:rPr>
          <w:color w:val="000000"/>
          <w:kern w:val="0"/>
          <w:szCs w:val="21"/>
        </w:rPr>
      </w:pPr>
      <w:r w:rsidRPr="006F40BA">
        <w:rPr>
          <w:caps/>
          <w:color w:val="000000"/>
          <w:kern w:val="0"/>
          <w:szCs w:val="21"/>
        </w:rPr>
        <w:t> </w:t>
      </w:r>
    </w:p>
    <w:p w:rsidR="006F40BA" w:rsidRPr="006F40BA" w:rsidRDefault="006F40BA" w:rsidP="006F40BA">
      <w:pPr>
        <w:widowControl/>
        <w:shd w:val="clear" w:color="auto" w:fill="FFFFFF"/>
        <w:ind w:firstLine="412"/>
        <w:rPr>
          <w:color w:val="000000"/>
          <w:kern w:val="0"/>
          <w:szCs w:val="21"/>
        </w:rPr>
      </w:pPr>
      <w:r w:rsidRPr="006F40BA">
        <w:rPr>
          <w:rFonts w:ascii="宋体" w:hAnsi="宋体" w:hint="eastAsia"/>
          <w:color w:val="000000"/>
          <w:kern w:val="0"/>
          <w:szCs w:val="21"/>
        </w:rPr>
        <w:t>她是英国心理学会（</w:t>
      </w:r>
      <w:r w:rsidRPr="006F40BA">
        <w:rPr>
          <w:color w:val="000000"/>
          <w:kern w:val="0"/>
        </w:rPr>
        <w:t> </w:t>
      </w:r>
      <w:r w:rsidRPr="006F40BA">
        <w:rPr>
          <w:color w:val="000000"/>
          <w:kern w:val="0"/>
          <w:szCs w:val="21"/>
        </w:rPr>
        <w:t>the British Psychological Society</w:t>
      </w:r>
      <w:r w:rsidRPr="006F40BA">
        <w:rPr>
          <w:rFonts w:ascii="宋体" w:hAnsi="宋体" w:hint="eastAsia"/>
          <w:color w:val="000000"/>
          <w:kern w:val="0"/>
          <w:szCs w:val="21"/>
        </w:rPr>
        <w:t>）的研究员、温切斯特大学（</w:t>
      </w:r>
      <w:r w:rsidRPr="006F40BA">
        <w:rPr>
          <w:color w:val="000000"/>
          <w:kern w:val="0"/>
          <w:szCs w:val="21"/>
        </w:rPr>
        <w:t>Winchester University</w:t>
      </w:r>
      <w:r w:rsidRPr="006F40BA">
        <w:rPr>
          <w:rFonts w:ascii="宋体" w:hAnsi="宋体" w:hint="eastAsia"/>
          <w:color w:val="000000"/>
          <w:kern w:val="0"/>
          <w:szCs w:val="21"/>
        </w:rPr>
        <w:t>）的访问教授和伦敦大学伯克贝克学院（</w:t>
      </w:r>
      <w:r w:rsidRPr="006F40BA">
        <w:rPr>
          <w:color w:val="000000"/>
          <w:kern w:val="0"/>
          <w:szCs w:val="21"/>
        </w:rPr>
        <w:t>Birkbeck College, University of London</w:t>
      </w:r>
      <w:r w:rsidRPr="006F40BA">
        <w:rPr>
          <w:color w:val="000000"/>
          <w:kern w:val="0"/>
        </w:rPr>
        <w:t> </w:t>
      </w:r>
      <w:r w:rsidRPr="006F40BA">
        <w:rPr>
          <w:rFonts w:ascii="宋体" w:hAnsi="宋体" w:hint="eastAsia"/>
          <w:color w:val="000000"/>
          <w:kern w:val="0"/>
          <w:szCs w:val="21"/>
        </w:rPr>
        <w:t>）、塔维斯托克</w:t>
      </w:r>
      <w:r w:rsidRPr="006F40BA">
        <w:rPr>
          <w:color w:val="000000"/>
          <w:kern w:val="0"/>
          <w:szCs w:val="21"/>
        </w:rPr>
        <w:t>&amp;</w:t>
      </w:r>
      <w:r w:rsidRPr="006F40BA">
        <w:rPr>
          <w:rFonts w:ascii="宋体" w:hAnsi="宋体" w:hint="eastAsia"/>
          <w:color w:val="000000"/>
          <w:kern w:val="0"/>
          <w:szCs w:val="21"/>
        </w:rPr>
        <w:t>波特曼国家医疗服务基金会（</w:t>
      </w:r>
      <w:r w:rsidRPr="006F40BA">
        <w:rPr>
          <w:color w:val="000000"/>
          <w:kern w:val="0"/>
          <w:szCs w:val="21"/>
        </w:rPr>
        <w:t>the Tavistock &amp; Portman NHS Trust</w:t>
      </w:r>
      <w:r w:rsidRPr="006F40BA">
        <w:rPr>
          <w:rFonts w:ascii="宋体" w:hAnsi="宋体" w:hint="eastAsia"/>
          <w:color w:val="000000"/>
          <w:kern w:val="0"/>
          <w:szCs w:val="21"/>
        </w:rPr>
        <w:t>）的资深研究员。她曾任卫生巡视员协会（</w:t>
      </w:r>
      <w:r w:rsidRPr="006F40BA">
        <w:rPr>
          <w:color w:val="000000"/>
          <w:kern w:val="0"/>
          <w:szCs w:val="21"/>
        </w:rPr>
        <w:t>the Health Visitors' Association</w:t>
      </w:r>
      <w:r w:rsidRPr="006F40BA">
        <w:rPr>
          <w:rFonts w:ascii="宋体" w:hAnsi="宋体" w:hint="eastAsia"/>
          <w:color w:val="000000"/>
          <w:kern w:val="0"/>
          <w:szCs w:val="21"/>
        </w:rPr>
        <w:t>）副主席、儿童发展协会（</w:t>
      </w:r>
      <w:r w:rsidRPr="006F40BA">
        <w:rPr>
          <w:color w:val="000000"/>
          <w:kern w:val="0"/>
          <w:szCs w:val="21"/>
        </w:rPr>
        <w:t>the Child Development Society</w:t>
      </w:r>
      <w:r w:rsidRPr="006F40BA">
        <w:rPr>
          <w:color w:val="000000"/>
          <w:kern w:val="0"/>
        </w:rPr>
        <w:t> </w:t>
      </w:r>
      <w:r w:rsidRPr="006F40BA">
        <w:rPr>
          <w:rFonts w:ascii="宋体" w:hAnsi="宋体" w:hint="eastAsia"/>
          <w:color w:val="000000"/>
          <w:kern w:val="0"/>
          <w:szCs w:val="21"/>
        </w:rPr>
        <w:t>）主席和国民儿童照料协会（</w:t>
      </w:r>
      <w:r w:rsidRPr="006F40BA">
        <w:rPr>
          <w:color w:val="000000"/>
          <w:kern w:val="0"/>
        </w:rPr>
        <w:t> </w:t>
      </w:r>
      <w:r w:rsidRPr="006F40BA">
        <w:rPr>
          <w:color w:val="000000"/>
          <w:kern w:val="0"/>
          <w:szCs w:val="21"/>
        </w:rPr>
        <w:t>the National Childminding Association</w:t>
      </w:r>
      <w:r w:rsidRPr="006F40BA">
        <w:rPr>
          <w:rFonts w:ascii="宋体" w:hAnsi="宋体" w:hint="eastAsia"/>
          <w:color w:val="000000"/>
          <w:kern w:val="0"/>
          <w:szCs w:val="21"/>
        </w:rPr>
        <w:t>）主席。她在所有这些职位上，始终尽力支持儿童和家庭的需要。</w:t>
      </w:r>
    </w:p>
    <w:p w:rsidR="00BF4F0D" w:rsidRPr="006F40BA" w:rsidRDefault="00BF4F0D" w:rsidP="009D6002">
      <w:pPr>
        <w:rPr>
          <w:color w:val="333333"/>
          <w:shd w:val="clear" w:color="auto" w:fill="FFFFFF"/>
        </w:rPr>
      </w:pPr>
    </w:p>
    <w:p w:rsidR="003E3DE7" w:rsidRDefault="003E3DE7" w:rsidP="009D6002">
      <w:pPr>
        <w:rPr>
          <w:b/>
          <w:color w:val="000000"/>
        </w:rPr>
      </w:pPr>
    </w:p>
    <w:p w:rsidR="003E3DE7" w:rsidRDefault="003E3DE7" w:rsidP="009D6002">
      <w:pPr>
        <w:rPr>
          <w:b/>
          <w:color w:val="000000"/>
        </w:rPr>
      </w:pPr>
    </w:p>
    <w:p w:rsidR="00797D01" w:rsidRPr="00B71E39" w:rsidRDefault="00797D01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692DD4" w:rsidRPr="00692DD4" w:rsidSect="00262DFA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7B" w:rsidRDefault="0060147B">
      <w:r>
        <w:separator/>
      </w:r>
    </w:p>
  </w:endnote>
  <w:endnote w:type="continuationSeparator" w:id="1">
    <w:p w:rsidR="0060147B" w:rsidRDefault="0060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9" w:rsidRDefault="00EF4C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EF4C79" w:rsidRDefault="00EF4C79" w:rsidP="00602E6C">
    <w:pPr>
      <w:pStyle w:val="a5"/>
      <w:jc w:val="center"/>
      <w:rPr>
        <w:rFonts w:eastAsia="方正姚体"/>
      </w:rPr>
    </w:pPr>
  </w:p>
  <w:p w:rsidR="00EF4C79" w:rsidRDefault="00EF4C79">
    <w:pPr>
      <w:pStyle w:val="a5"/>
      <w:jc w:val="center"/>
      <w:rPr>
        <w:rFonts w:eastAsia="方正姚体"/>
      </w:rPr>
    </w:pPr>
  </w:p>
  <w:p w:rsidR="00EF4C79" w:rsidRDefault="00EF4C7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E702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E7027">
      <w:rPr>
        <w:rFonts w:ascii="方正姚体" w:eastAsia="方正姚体"/>
        <w:kern w:val="0"/>
        <w:szCs w:val="21"/>
      </w:rPr>
      <w:fldChar w:fldCharType="separate"/>
    </w:r>
    <w:r w:rsidR="00FF2328">
      <w:rPr>
        <w:rFonts w:ascii="方正姚体" w:eastAsia="方正姚体"/>
        <w:noProof/>
        <w:kern w:val="0"/>
        <w:szCs w:val="21"/>
      </w:rPr>
      <w:t>1</w:t>
    </w:r>
    <w:r w:rsidR="008E702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7B" w:rsidRDefault="0060147B">
      <w:r>
        <w:separator/>
      </w:r>
    </w:p>
  </w:footnote>
  <w:footnote w:type="continuationSeparator" w:id="1">
    <w:p w:rsidR="0060147B" w:rsidRDefault="0060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79" w:rsidRDefault="00FA71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4C79" w:rsidRDefault="00EF4C7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DA0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0"/>
  </w:num>
  <w:num w:numId="22">
    <w:abstractNumId w:val="21"/>
  </w:num>
  <w:num w:numId="23">
    <w:abstractNumId w:val="6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10866"/>
    <w:rsid w:val="000246D3"/>
    <w:rsid w:val="000259A1"/>
    <w:rsid w:val="00033D28"/>
    <w:rsid w:val="00036B2A"/>
    <w:rsid w:val="00043639"/>
    <w:rsid w:val="00052E02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7AD9"/>
    <w:rsid w:val="000B7BBC"/>
    <w:rsid w:val="000C0B17"/>
    <w:rsid w:val="000C20F6"/>
    <w:rsid w:val="000C247C"/>
    <w:rsid w:val="000C2513"/>
    <w:rsid w:val="000D519A"/>
    <w:rsid w:val="000E4329"/>
    <w:rsid w:val="000E6DCF"/>
    <w:rsid w:val="000F0CC2"/>
    <w:rsid w:val="000F7F2D"/>
    <w:rsid w:val="001139CA"/>
    <w:rsid w:val="00113FA7"/>
    <w:rsid w:val="00124797"/>
    <w:rsid w:val="00130997"/>
    <w:rsid w:val="001354C5"/>
    <w:rsid w:val="00137AAE"/>
    <w:rsid w:val="0015685F"/>
    <w:rsid w:val="00161645"/>
    <w:rsid w:val="00163E82"/>
    <w:rsid w:val="00165D51"/>
    <w:rsid w:val="0016615C"/>
    <w:rsid w:val="00170579"/>
    <w:rsid w:val="00172D50"/>
    <w:rsid w:val="00183927"/>
    <w:rsid w:val="001934BA"/>
    <w:rsid w:val="00194821"/>
    <w:rsid w:val="001949ED"/>
    <w:rsid w:val="0019533E"/>
    <w:rsid w:val="001B1E96"/>
    <w:rsid w:val="001B4322"/>
    <w:rsid w:val="001B4690"/>
    <w:rsid w:val="001B66BC"/>
    <w:rsid w:val="001C5086"/>
    <w:rsid w:val="001C7360"/>
    <w:rsid w:val="001C76A0"/>
    <w:rsid w:val="001D41A4"/>
    <w:rsid w:val="001D6553"/>
    <w:rsid w:val="001D6E8F"/>
    <w:rsid w:val="001E141F"/>
    <w:rsid w:val="001E3614"/>
    <w:rsid w:val="001E4866"/>
    <w:rsid w:val="001F52BC"/>
    <w:rsid w:val="00204E84"/>
    <w:rsid w:val="002116E8"/>
    <w:rsid w:val="00213CE7"/>
    <w:rsid w:val="00217B39"/>
    <w:rsid w:val="002260C3"/>
    <w:rsid w:val="002307C0"/>
    <w:rsid w:val="00230CC1"/>
    <w:rsid w:val="00250315"/>
    <w:rsid w:val="00253272"/>
    <w:rsid w:val="002614D3"/>
    <w:rsid w:val="00262DFA"/>
    <w:rsid w:val="00267909"/>
    <w:rsid w:val="00270715"/>
    <w:rsid w:val="00272294"/>
    <w:rsid w:val="00284656"/>
    <w:rsid w:val="002852C2"/>
    <w:rsid w:val="0028578A"/>
    <w:rsid w:val="00291E46"/>
    <w:rsid w:val="0029256E"/>
    <w:rsid w:val="00296B98"/>
    <w:rsid w:val="0029731A"/>
    <w:rsid w:val="002A5C63"/>
    <w:rsid w:val="002A6391"/>
    <w:rsid w:val="002B3AB1"/>
    <w:rsid w:val="002B5E47"/>
    <w:rsid w:val="002D7981"/>
    <w:rsid w:val="002E3F5F"/>
    <w:rsid w:val="002E4F64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3ACF"/>
    <w:rsid w:val="00324840"/>
    <w:rsid w:val="003254A3"/>
    <w:rsid w:val="00327D2F"/>
    <w:rsid w:val="00330046"/>
    <w:rsid w:val="00330CC3"/>
    <w:rsid w:val="00330CF0"/>
    <w:rsid w:val="0034189A"/>
    <w:rsid w:val="00350CFC"/>
    <w:rsid w:val="0035529C"/>
    <w:rsid w:val="00362CCE"/>
    <w:rsid w:val="00363EE8"/>
    <w:rsid w:val="003657F7"/>
    <w:rsid w:val="00366ECB"/>
    <w:rsid w:val="00384E50"/>
    <w:rsid w:val="0039632A"/>
    <w:rsid w:val="00396A7B"/>
    <w:rsid w:val="003A4E4E"/>
    <w:rsid w:val="003A4EF2"/>
    <w:rsid w:val="003B503D"/>
    <w:rsid w:val="003B66A2"/>
    <w:rsid w:val="003C208C"/>
    <w:rsid w:val="003D0EB8"/>
    <w:rsid w:val="003D53F2"/>
    <w:rsid w:val="003D7576"/>
    <w:rsid w:val="003E0E0B"/>
    <w:rsid w:val="003E3DE7"/>
    <w:rsid w:val="003F08D4"/>
    <w:rsid w:val="003F528B"/>
    <w:rsid w:val="003F5383"/>
    <w:rsid w:val="00401457"/>
    <w:rsid w:val="00403B3A"/>
    <w:rsid w:val="00404CE7"/>
    <w:rsid w:val="0040655E"/>
    <w:rsid w:val="004066B2"/>
    <w:rsid w:val="00406B64"/>
    <w:rsid w:val="00416C13"/>
    <w:rsid w:val="0041744B"/>
    <w:rsid w:val="00420A9B"/>
    <w:rsid w:val="00435D60"/>
    <w:rsid w:val="0044268B"/>
    <w:rsid w:val="0045088A"/>
    <w:rsid w:val="004511D1"/>
    <w:rsid w:val="00460422"/>
    <w:rsid w:val="004626DA"/>
    <w:rsid w:val="00463285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3E1"/>
    <w:rsid w:val="004B33E6"/>
    <w:rsid w:val="004C0C8B"/>
    <w:rsid w:val="004C3F18"/>
    <w:rsid w:val="004C4C36"/>
    <w:rsid w:val="004C6829"/>
    <w:rsid w:val="004C7980"/>
    <w:rsid w:val="004D29DC"/>
    <w:rsid w:val="004D5D71"/>
    <w:rsid w:val="004E3710"/>
    <w:rsid w:val="004E6228"/>
    <w:rsid w:val="004F23AD"/>
    <w:rsid w:val="004F3BEE"/>
    <w:rsid w:val="00501562"/>
    <w:rsid w:val="005031C6"/>
    <w:rsid w:val="005049D7"/>
    <w:rsid w:val="00507628"/>
    <w:rsid w:val="00507B59"/>
    <w:rsid w:val="005137E6"/>
    <w:rsid w:val="00523BC2"/>
    <w:rsid w:val="00530954"/>
    <w:rsid w:val="00536FDC"/>
    <w:rsid w:val="00545637"/>
    <w:rsid w:val="0054628B"/>
    <w:rsid w:val="00547299"/>
    <w:rsid w:val="0055034D"/>
    <w:rsid w:val="00557DDA"/>
    <w:rsid w:val="00560007"/>
    <w:rsid w:val="00563B47"/>
    <w:rsid w:val="00571B2E"/>
    <w:rsid w:val="00574D18"/>
    <w:rsid w:val="00582E2F"/>
    <w:rsid w:val="00583966"/>
    <w:rsid w:val="00592A3C"/>
    <w:rsid w:val="00593C9C"/>
    <w:rsid w:val="00597BD3"/>
    <w:rsid w:val="005A6A98"/>
    <w:rsid w:val="005B19DA"/>
    <w:rsid w:val="005B4359"/>
    <w:rsid w:val="005C07E7"/>
    <w:rsid w:val="005C1845"/>
    <w:rsid w:val="005C52FB"/>
    <w:rsid w:val="005D4FC9"/>
    <w:rsid w:val="005E1341"/>
    <w:rsid w:val="005E575F"/>
    <w:rsid w:val="005F18AF"/>
    <w:rsid w:val="005F24F4"/>
    <w:rsid w:val="005F2E86"/>
    <w:rsid w:val="0060147B"/>
    <w:rsid w:val="00602E6C"/>
    <w:rsid w:val="00605AC1"/>
    <w:rsid w:val="006132D2"/>
    <w:rsid w:val="00614C36"/>
    <w:rsid w:val="00616DF5"/>
    <w:rsid w:val="0062461D"/>
    <w:rsid w:val="00625022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83C4E"/>
    <w:rsid w:val="00684860"/>
    <w:rsid w:val="00686359"/>
    <w:rsid w:val="00692DD4"/>
    <w:rsid w:val="006945C4"/>
    <w:rsid w:val="00695D24"/>
    <w:rsid w:val="00697D8A"/>
    <w:rsid w:val="006A2DB7"/>
    <w:rsid w:val="006A4FA2"/>
    <w:rsid w:val="006B12EE"/>
    <w:rsid w:val="006C079F"/>
    <w:rsid w:val="006C2DA7"/>
    <w:rsid w:val="006C7D61"/>
    <w:rsid w:val="006D2CFB"/>
    <w:rsid w:val="006D5586"/>
    <w:rsid w:val="006D70D2"/>
    <w:rsid w:val="006E006D"/>
    <w:rsid w:val="006E0E1F"/>
    <w:rsid w:val="006E3A6D"/>
    <w:rsid w:val="006E5226"/>
    <w:rsid w:val="006F40BA"/>
    <w:rsid w:val="007017AF"/>
    <w:rsid w:val="0070216E"/>
    <w:rsid w:val="00704135"/>
    <w:rsid w:val="007045A9"/>
    <w:rsid w:val="00710ABD"/>
    <w:rsid w:val="00711B01"/>
    <w:rsid w:val="00714C63"/>
    <w:rsid w:val="00716EFB"/>
    <w:rsid w:val="00737DAB"/>
    <w:rsid w:val="00740B22"/>
    <w:rsid w:val="00740D25"/>
    <w:rsid w:val="00743D30"/>
    <w:rsid w:val="00755950"/>
    <w:rsid w:val="00756E84"/>
    <w:rsid w:val="007601F6"/>
    <w:rsid w:val="00765F41"/>
    <w:rsid w:val="0077719F"/>
    <w:rsid w:val="0078003E"/>
    <w:rsid w:val="00780461"/>
    <w:rsid w:val="00781506"/>
    <w:rsid w:val="007924A6"/>
    <w:rsid w:val="0079456D"/>
    <w:rsid w:val="00795F81"/>
    <w:rsid w:val="00797D01"/>
    <w:rsid w:val="007A33C1"/>
    <w:rsid w:val="007B117F"/>
    <w:rsid w:val="007B2962"/>
    <w:rsid w:val="007B45B5"/>
    <w:rsid w:val="007B65DE"/>
    <w:rsid w:val="007B74EF"/>
    <w:rsid w:val="007C3407"/>
    <w:rsid w:val="007C3AF2"/>
    <w:rsid w:val="007C7872"/>
    <w:rsid w:val="007D43E2"/>
    <w:rsid w:val="007D67F5"/>
    <w:rsid w:val="007E2374"/>
    <w:rsid w:val="007E2E80"/>
    <w:rsid w:val="00805764"/>
    <w:rsid w:val="0080646E"/>
    <w:rsid w:val="0080717E"/>
    <w:rsid w:val="008106EE"/>
    <w:rsid w:val="008136D4"/>
    <w:rsid w:val="008166A8"/>
    <w:rsid w:val="00821226"/>
    <w:rsid w:val="00821F02"/>
    <w:rsid w:val="00824C0D"/>
    <w:rsid w:val="00840E56"/>
    <w:rsid w:val="008479C2"/>
    <w:rsid w:val="00852026"/>
    <w:rsid w:val="00853F74"/>
    <w:rsid w:val="008542FC"/>
    <w:rsid w:val="00857313"/>
    <w:rsid w:val="00862819"/>
    <w:rsid w:val="0086654A"/>
    <w:rsid w:val="0088578F"/>
    <w:rsid w:val="00891BF5"/>
    <w:rsid w:val="0089462C"/>
    <w:rsid w:val="0089589B"/>
    <w:rsid w:val="0089645A"/>
    <w:rsid w:val="008A6EB5"/>
    <w:rsid w:val="008B160B"/>
    <w:rsid w:val="008B2378"/>
    <w:rsid w:val="008B4DCA"/>
    <w:rsid w:val="008C4F7F"/>
    <w:rsid w:val="008C65CE"/>
    <w:rsid w:val="008D4D33"/>
    <w:rsid w:val="008D735A"/>
    <w:rsid w:val="008E7027"/>
    <w:rsid w:val="008F1C1A"/>
    <w:rsid w:val="008F34B2"/>
    <w:rsid w:val="008F5F57"/>
    <w:rsid w:val="008F771D"/>
    <w:rsid w:val="00900F63"/>
    <w:rsid w:val="009020E2"/>
    <w:rsid w:val="00910350"/>
    <w:rsid w:val="009137D9"/>
    <w:rsid w:val="0091415A"/>
    <w:rsid w:val="00916E27"/>
    <w:rsid w:val="009351B9"/>
    <w:rsid w:val="0093555C"/>
    <w:rsid w:val="00936F8E"/>
    <w:rsid w:val="00941D3B"/>
    <w:rsid w:val="00941F4F"/>
    <w:rsid w:val="009428DD"/>
    <w:rsid w:val="00946EF3"/>
    <w:rsid w:val="00947F3C"/>
    <w:rsid w:val="00950F25"/>
    <w:rsid w:val="009530DE"/>
    <w:rsid w:val="0096339E"/>
    <w:rsid w:val="009653AA"/>
    <w:rsid w:val="009727C4"/>
    <w:rsid w:val="00974604"/>
    <w:rsid w:val="00984EB8"/>
    <w:rsid w:val="009911F8"/>
    <w:rsid w:val="00995CEC"/>
    <w:rsid w:val="00995E49"/>
    <w:rsid w:val="009A49D5"/>
    <w:rsid w:val="009A604D"/>
    <w:rsid w:val="009B0F64"/>
    <w:rsid w:val="009B1D18"/>
    <w:rsid w:val="009B1DF6"/>
    <w:rsid w:val="009B243F"/>
    <w:rsid w:val="009C50AB"/>
    <w:rsid w:val="009D1A18"/>
    <w:rsid w:val="009D6002"/>
    <w:rsid w:val="009D7150"/>
    <w:rsid w:val="009E07B8"/>
    <w:rsid w:val="009E4AEC"/>
    <w:rsid w:val="009E5FBF"/>
    <w:rsid w:val="009F424F"/>
    <w:rsid w:val="00A022FD"/>
    <w:rsid w:val="00A0484C"/>
    <w:rsid w:val="00A05CF5"/>
    <w:rsid w:val="00A06FED"/>
    <w:rsid w:val="00A11AC1"/>
    <w:rsid w:val="00A16EA4"/>
    <w:rsid w:val="00A21052"/>
    <w:rsid w:val="00A21ACC"/>
    <w:rsid w:val="00A3284A"/>
    <w:rsid w:val="00A33D2E"/>
    <w:rsid w:val="00A3569C"/>
    <w:rsid w:val="00A450DF"/>
    <w:rsid w:val="00A452B2"/>
    <w:rsid w:val="00A45576"/>
    <w:rsid w:val="00A54BE2"/>
    <w:rsid w:val="00A71D38"/>
    <w:rsid w:val="00A801F4"/>
    <w:rsid w:val="00A91259"/>
    <w:rsid w:val="00A94E61"/>
    <w:rsid w:val="00AA3EC4"/>
    <w:rsid w:val="00AB5463"/>
    <w:rsid w:val="00AB5682"/>
    <w:rsid w:val="00AB6DA2"/>
    <w:rsid w:val="00AC2C14"/>
    <w:rsid w:val="00AC3B35"/>
    <w:rsid w:val="00AD00D6"/>
    <w:rsid w:val="00AD26BA"/>
    <w:rsid w:val="00AD5965"/>
    <w:rsid w:val="00AD666B"/>
    <w:rsid w:val="00AD6B8A"/>
    <w:rsid w:val="00AE29DC"/>
    <w:rsid w:val="00AE7475"/>
    <w:rsid w:val="00AF2E7E"/>
    <w:rsid w:val="00AF37B3"/>
    <w:rsid w:val="00AF3EC0"/>
    <w:rsid w:val="00AF4169"/>
    <w:rsid w:val="00B01D5B"/>
    <w:rsid w:val="00B036AD"/>
    <w:rsid w:val="00B066F6"/>
    <w:rsid w:val="00B160AF"/>
    <w:rsid w:val="00B2063A"/>
    <w:rsid w:val="00B24CEB"/>
    <w:rsid w:val="00B40C53"/>
    <w:rsid w:val="00B44467"/>
    <w:rsid w:val="00B6347A"/>
    <w:rsid w:val="00B640F2"/>
    <w:rsid w:val="00B71E39"/>
    <w:rsid w:val="00B74336"/>
    <w:rsid w:val="00B82AD2"/>
    <w:rsid w:val="00B85CB3"/>
    <w:rsid w:val="00BA36DF"/>
    <w:rsid w:val="00BA6470"/>
    <w:rsid w:val="00BC2747"/>
    <w:rsid w:val="00BD34A2"/>
    <w:rsid w:val="00BD4A0F"/>
    <w:rsid w:val="00BE5E4D"/>
    <w:rsid w:val="00BF4F0D"/>
    <w:rsid w:val="00BF79B2"/>
    <w:rsid w:val="00C05064"/>
    <w:rsid w:val="00C06094"/>
    <w:rsid w:val="00C1031A"/>
    <w:rsid w:val="00C12C57"/>
    <w:rsid w:val="00C2378D"/>
    <w:rsid w:val="00C26150"/>
    <w:rsid w:val="00C37C9E"/>
    <w:rsid w:val="00C4157B"/>
    <w:rsid w:val="00C519BE"/>
    <w:rsid w:val="00C553B7"/>
    <w:rsid w:val="00C570CD"/>
    <w:rsid w:val="00C62760"/>
    <w:rsid w:val="00C64158"/>
    <w:rsid w:val="00C6567B"/>
    <w:rsid w:val="00C65ECA"/>
    <w:rsid w:val="00C73E01"/>
    <w:rsid w:val="00C81877"/>
    <w:rsid w:val="00C945FB"/>
    <w:rsid w:val="00CB0D96"/>
    <w:rsid w:val="00CB1ECA"/>
    <w:rsid w:val="00CD059D"/>
    <w:rsid w:val="00CD2007"/>
    <w:rsid w:val="00CD67EB"/>
    <w:rsid w:val="00CE115B"/>
    <w:rsid w:val="00CF107E"/>
    <w:rsid w:val="00D058BF"/>
    <w:rsid w:val="00D14328"/>
    <w:rsid w:val="00D32781"/>
    <w:rsid w:val="00D33A98"/>
    <w:rsid w:val="00D34454"/>
    <w:rsid w:val="00D37120"/>
    <w:rsid w:val="00D45045"/>
    <w:rsid w:val="00D46741"/>
    <w:rsid w:val="00D53BFC"/>
    <w:rsid w:val="00D5614C"/>
    <w:rsid w:val="00D6085F"/>
    <w:rsid w:val="00D63E5E"/>
    <w:rsid w:val="00D67E5B"/>
    <w:rsid w:val="00D7300F"/>
    <w:rsid w:val="00D74B29"/>
    <w:rsid w:val="00D8205E"/>
    <w:rsid w:val="00D83E33"/>
    <w:rsid w:val="00D84088"/>
    <w:rsid w:val="00D87E56"/>
    <w:rsid w:val="00D95522"/>
    <w:rsid w:val="00D977A0"/>
    <w:rsid w:val="00DA6D90"/>
    <w:rsid w:val="00DC379A"/>
    <w:rsid w:val="00DC3E54"/>
    <w:rsid w:val="00DE6054"/>
    <w:rsid w:val="00DE77C2"/>
    <w:rsid w:val="00DF2AAA"/>
    <w:rsid w:val="00DF3532"/>
    <w:rsid w:val="00DF6D85"/>
    <w:rsid w:val="00E109C3"/>
    <w:rsid w:val="00E14B7B"/>
    <w:rsid w:val="00E14CD2"/>
    <w:rsid w:val="00E24CED"/>
    <w:rsid w:val="00E2551E"/>
    <w:rsid w:val="00E27D88"/>
    <w:rsid w:val="00E36520"/>
    <w:rsid w:val="00E46B20"/>
    <w:rsid w:val="00E473C1"/>
    <w:rsid w:val="00E51634"/>
    <w:rsid w:val="00E63D47"/>
    <w:rsid w:val="00E646DC"/>
    <w:rsid w:val="00E67D64"/>
    <w:rsid w:val="00E73582"/>
    <w:rsid w:val="00E73FD9"/>
    <w:rsid w:val="00E80ED1"/>
    <w:rsid w:val="00E82B6C"/>
    <w:rsid w:val="00E83DCD"/>
    <w:rsid w:val="00E8767E"/>
    <w:rsid w:val="00E87EFA"/>
    <w:rsid w:val="00E90352"/>
    <w:rsid w:val="00E9230F"/>
    <w:rsid w:val="00E95544"/>
    <w:rsid w:val="00EB45B0"/>
    <w:rsid w:val="00EB5AE0"/>
    <w:rsid w:val="00EB6580"/>
    <w:rsid w:val="00EC4D1A"/>
    <w:rsid w:val="00ED0265"/>
    <w:rsid w:val="00ED2B30"/>
    <w:rsid w:val="00ED625C"/>
    <w:rsid w:val="00EE6A00"/>
    <w:rsid w:val="00EF4C79"/>
    <w:rsid w:val="00F008C4"/>
    <w:rsid w:val="00F00ECA"/>
    <w:rsid w:val="00F0674A"/>
    <w:rsid w:val="00F24C0D"/>
    <w:rsid w:val="00F40A48"/>
    <w:rsid w:val="00F4708B"/>
    <w:rsid w:val="00F531B7"/>
    <w:rsid w:val="00F60DB0"/>
    <w:rsid w:val="00F72D93"/>
    <w:rsid w:val="00F73305"/>
    <w:rsid w:val="00F74D56"/>
    <w:rsid w:val="00F76EB3"/>
    <w:rsid w:val="00F86F60"/>
    <w:rsid w:val="00F9195E"/>
    <w:rsid w:val="00F9231B"/>
    <w:rsid w:val="00F978A8"/>
    <w:rsid w:val="00FA324C"/>
    <w:rsid w:val="00FA508D"/>
    <w:rsid w:val="00FA71A0"/>
    <w:rsid w:val="00FB3A91"/>
    <w:rsid w:val="00FC0124"/>
    <w:rsid w:val="00FC08CE"/>
    <w:rsid w:val="00FC262B"/>
    <w:rsid w:val="00FC52DF"/>
    <w:rsid w:val="00FC555D"/>
    <w:rsid w:val="00FD09DA"/>
    <w:rsid w:val="00FD46A9"/>
    <w:rsid w:val="00FE4778"/>
    <w:rsid w:val="00FF059E"/>
    <w:rsid w:val="00FF0934"/>
    <w:rsid w:val="00FF2328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62DFA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2DFA"/>
    <w:pPr>
      <w:jc w:val="left"/>
    </w:pPr>
  </w:style>
  <w:style w:type="paragraph" w:styleId="a4">
    <w:name w:val="header"/>
    <w:basedOn w:val="a"/>
    <w:rsid w:val="0026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62DFA"/>
    <w:rPr>
      <w:color w:val="0000FF"/>
      <w:u w:val="single"/>
    </w:rPr>
  </w:style>
  <w:style w:type="character" w:styleId="a7">
    <w:name w:val="FollowedHyperlink"/>
    <w:rsid w:val="00262DFA"/>
    <w:rPr>
      <w:color w:val="800080"/>
      <w:u w:val="single"/>
    </w:rPr>
  </w:style>
  <w:style w:type="paragraph" w:styleId="a8">
    <w:name w:val="Normal (Web)"/>
    <w:basedOn w:val="a"/>
    <w:uiPriority w:val="99"/>
    <w:rsid w:val="00262D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62DF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62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262DFA"/>
    <w:rPr>
      <w:i/>
      <w:iCs/>
    </w:rPr>
  </w:style>
  <w:style w:type="paragraph" w:customStyle="1" w:styleId="award">
    <w:name w:val="award"/>
    <w:basedOn w:val="a"/>
    <w:rsid w:val="00262DF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62DFA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262DFA"/>
    <w:rPr>
      <w:rFonts w:ascii="Verdana" w:hAnsi="Verdana" w:hint="default"/>
      <w:sz w:val="15"/>
      <w:szCs w:val="15"/>
    </w:rPr>
  </w:style>
  <w:style w:type="character" w:styleId="aa">
    <w:name w:val="Strong"/>
    <w:qFormat/>
    <w:rsid w:val="00262DFA"/>
    <w:rPr>
      <w:b/>
      <w:bCs/>
    </w:rPr>
  </w:style>
  <w:style w:type="character" w:customStyle="1" w:styleId="smalltext1">
    <w:name w:val="smalltext1"/>
    <w:rsid w:val="00262DF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62DF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62DF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62DF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62DF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62DF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62DF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62DFA"/>
    <w:rPr>
      <w:color w:val="000000"/>
      <w:u w:val="single"/>
    </w:rPr>
  </w:style>
  <w:style w:type="character" w:customStyle="1" w:styleId="redsubtitle1">
    <w:name w:val="redsubtitle1"/>
    <w:rsid w:val="00262DF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62D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62DF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62DF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62DF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62DFA"/>
    <w:rPr>
      <w:i/>
      <w:iCs/>
    </w:rPr>
  </w:style>
  <w:style w:type="paragraph" w:customStyle="1" w:styleId="text">
    <w:name w:val="text"/>
    <w:basedOn w:val="a"/>
    <w:rsid w:val="00262DF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62DFA"/>
  </w:style>
  <w:style w:type="paragraph" w:customStyle="1" w:styleId="book-text">
    <w:name w:val="book-text"/>
    <w:basedOn w:val="a"/>
    <w:rsid w:val="00262DF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62DF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  <w:style w:type="paragraph" w:styleId="ab">
    <w:name w:val="Balloon Text"/>
    <w:basedOn w:val="a"/>
    <w:link w:val="Char"/>
    <w:rsid w:val="006F40BA"/>
    <w:rPr>
      <w:sz w:val="18"/>
      <w:szCs w:val="18"/>
    </w:rPr>
  </w:style>
  <w:style w:type="character" w:customStyle="1" w:styleId="Char">
    <w:name w:val="批注框文本 Char"/>
    <w:basedOn w:val="a0"/>
    <w:link w:val="ab"/>
    <w:rsid w:val="006F40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/>
  <LinksUpToDate>false</LinksUpToDate>
  <CharactersWithSpaces>1337</CharactersWithSpaces>
  <SharedDoc>false</SharedDoc>
  <HLinks>
    <vt:vector size="42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1454924392</vt:i4>
      </vt:variant>
      <vt:variant>
        <vt:i4>-1</vt:i4>
      </vt:variant>
      <vt:variant>
        <vt:i4>1367</vt:i4>
      </vt:variant>
      <vt:variant>
        <vt:i4>1</vt:i4>
      </vt:variant>
      <vt:variant>
        <vt:lpwstr>QQ截图20151222161733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office17</cp:lastModifiedBy>
  <cp:revision>6</cp:revision>
  <cp:lastPrinted>2004-04-23T07:06:00Z</cp:lastPrinted>
  <dcterms:created xsi:type="dcterms:W3CDTF">2018-07-28T21:22:00Z</dcterms:created>
  <dcterms:modified xsi:type="dcterms:W3CDTF">2018-08-06T01:41:00Z</dcterms:modified>
</cp:coreProperties>
</file>